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topLinePunct w:val="0"/>
        <w:bidi w:val="0"/>
        <w:snapToGrid w:val="0"/>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kinsoku/>
        <w:topLinePunct w:val="0"/>
        <w:bidi w:val="0"/>
        <w:spacing w:line="580" w:lineRule="exact"/>
        <w:jc w:val="center"/>
        <w:rPr>
          <w:rFonts w:hint="eastAsia" w:ascii="黑体" w:eastAsia="黑体"/>
          <w:sz w:val="24"/>
          <w:u w:val="none"/>
        </w:rPr>
      </w:pPr>
      <w:r>
        <w:rPr>
          <w:rFonts w:hint="eastAsia" w:ascii="宋体" w:hAnsi="宋体" w:eastAsia="宋体" w:cs="宋体"/>
          <w:b/>
          <w:sz w:val="32"/>
          <w:szCs w:val="32"/>
          <w:u w:val="none"/>
          <w:lang w:eastAsia="zh-CN"/>
        </w:rPr>
        <w:t>中医</w:t>
      </w:r>
      <w:r>
        <w:rPr>
          <w:rFonts w:hint="eastAsia" w:ascii="宋体" w:hAnsi="宋体" w:cs="宋体"/>
          <w:b/>
          <w:sz w:val="32"/>
          <w:szCs w:val="32"/>
          <w:u w:val="none"/>
        </w:rPr>
        <w:t>类别</w:t>
      </w:r>
      <w:r>
        <w:rPr>
          <w:rFonts w:hint="eastAsia" w:ascii="宋体" w:hAnsi="宋体" w:cs="宋体"/>
          <w:b/>
          <w:kern w:val="0"/>
          <w:sz w:val="32"/>
          <w:szCs w:val="32"/>
          <w:u w:val="none"/>
        </w:rPr>
        <w:t>报名</w:t>
      </w:r>
      <w:r>
        <w:rPr>
          <w:rFonts w:hint="eastAsia" w:ascii="宋体" w:hAnsi="宋体" w:cs="宋体"/>
          <w:b/>
          <w:sz w:val="32"/>
          <w:szCs w:val="32"/>
          <w:u w:val="none"/>
        </w:rPr>
        <w:t>提交材料及排列顺序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黑体" w:eastAsia="黑体"/>
          <w:sz w:val="24"/>
          <w:u w:val="none"/>
        </w:rPr>
      </w:pPr>
      <w:r>
        <w:rPr>
          <w:rFonts w:hint="eastAsia" w:ascii="黑体" w:eastAsia="黑体"/>
          <w:sz w:val="24"/>
          <w:u w:val="none"/>
        </w:rPr>
        <w:t>一、</w:t>
      </w:r>
      <w:r>
        <w:rPr>
          <w:rFonts w:hint="eastAsia" w:ascii="黑体" w:eastAsia="黑体"/>
          <w:sz w:val="24"/>
          <w:u w:val="none"/>
          <w:lang w:eastAsia="zh-CN"/>
        </w:rPr>
        <w:t>直接</w:t>
      </w:r>
      <w:r>
        <w:rPr>
          <w:rFonts w:hint="eastAsia" w:ascii="黑体" w:eastAsia="黑体"/>
          <w:sz w:val="24"/>
          <w:u w:val="none"/>
        </w:rPr>
        <w:t>报考助理</w:t>
      </w:r>
      <w:r>
        <w:rPr>
          <w:rFonts w:hint="eastAsia" w:ascii="黑体" w:eastAsia="黑体"/>
          <w:sz w:val="24"/>
          <w:u w:val="none"/>
          <w:lang w:eastAsia="zh-CN"/>
        </w:rPr>
        <w:t>执业</w:t>
      </w:r>
      <w:r>
        <w:rPr>
          <w:rFonts w:hint="eastAsia" w:ascii="黑体" w:eastAsia="黑体"/>
          <w:sz w:val="24"/>
          <w:u w:val="none"/>
        </w:rPr>
        <w:t>医师</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1.毕业证书原件（或《中医师承、确有专长证书》原件，限郑州、南阳）</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2.学历证明/学历认证报告(网上学历证明须在</w:t>
      </w:r>
      <w:r>
        <w:rPr>
          <w:rFonts w:hint="eastAsia" w:ascii="仿宋_GB2312" w:eastAsia="仿宋_GB2312"/>
          <w:sz w:val="24"/>
          <w:szCs w:val="22"/>
          <w:u w:val="none"/>
          <w:lang w:val="en-US" w:eastAsia="zh-CN"/>
        </w:rPr>
        <w:t>5月31日前有效</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报名成功通知单</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医师资格考试试用期考核证明</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.身份证复印件（盖</w:t>
      </w:r>
      <w:r>
        <w:rPr>
          <w:rFonts w:hint="eastAsia" w:ascii="仿宋_GB2312" w:hAnsi="仿宋_GB2312" w:eastAsia="仿宋_GB2312" w:cs="仿宋_GB2312"/>
          <w:sz w:val="24"/>
          <w:szCs w:val="24"/>
          <w:lang w:eastAsia="zh-CN"/>
        </w:rPr>
        <w:t>单位公</w:t>
      </w:r>
      <w:r>
        <w:rPr>
          <w:rFonts w:hint="eastAsia" w:ascii="仿宋_GB2312" w:hAnsi="仿宋_GB2312" w:eastAsia="仿宋_GB2312" w:cs="仿宋_GB2312"/>
          <w:sz w:val="24"/>
          <w:szCs w:val="24"/>
        </w:rPr>
        <w:t>章，注明已审核）</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.毕业证书复印件（或《中医师承、确有专长证书》复印件，限郑州、南阳）、</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.学历认证报告或在线认证报告复印件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.应届毕业生提供《应届医学专业毕业生医师资格考试报考承诺书》</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.试用机构为</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级及以下医疗机构的需要提供医疗机构许可证复印件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r>
        <w:rPr>
          <w:rFonts w:hint="eastAsia" w:ascii="仿宋_GB2312" w:eastAsia="仿宋_GB2312"/>
          <w:sz w:val="24"/>
          <w:u w:val="none"/>
        </w:rPr>
        <w:t>其他材料。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黑体" w:eastAsia="黑体"/>
          <w:sz w:val="24"/>
          <w:u w:val="none"/>
        </w:rPr>
      </w:pPr>
      <w:r>
        <w:rPr>
          <w:rFonts w:hint="eastAsia" w:ascii="黑体" w:hAnsi="黑体" w:eastAsia="黑体" w:cs="黑体"/>
          <w:sz w:val="24"/>
          <w:u w:val="none"/>
          <w:lang w:eastAsia="zh-CN"/>
        </w:rPr>
        <w:t>二、</w:t>
      </w:r>
      <w:r>
        <w:rPr>
          <w:rFonts w:hint="eastAsia" w:ascii="黑体" w:eastAsia="黑体"/>
          <w:sz w:val="24"/>
          <w:u w:val="none"/>
        </w:rPr>
        <w:t>临床助理执业医师报考临床执业医师</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1.毕业证书原件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2.助理资格证书原件（不得装订内页）</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3.助理执业证书原件（不得装订内页）</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4.学历证明/学历认证报告(网上学历证明须在</w:t>
      </w:r>
      <w:r>
        <w:rPr>
          <w:rFonts w:hint="eastAsia" w:ascii="仿宋_GB2312" w:eastAsia="仿宋_GB2312"/>
          <w:sz w:val="24"/>
          <w:szCs w:val="22"/>
          <w:u w:val="none"/>
          <w:lang w:val="en-US" w:eastAsia="zh-CN"/>
        </w:rPr>
        <w:t>5月31日前有效</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报名成功通知单</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执业助理医师报考执业医师执业期考核证明</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.身份证复印件（盖</w:t>
      </w:r>
      <w:r>
        <w:rPr>
          <w:rFonts w:hint="eastAsia" w:ascii="仿宋_GB2312" w:hAnsi="仿宋_GB2312" w:eastAsia="仿宋_GB2312" w:cs="仿宋_GB2312"/>
          <w:sz w:val="24"/>
          <w:szCs w:val="24"/>
          <w:lang w:eastAsia="zh-CN"/>
        </w:rPr>
        <w:t>单位公</w:t>
      </w:r>
      <w:r>
        <w:rPr>
          <w:rFonts w:hint="eastAsia" w:ascii="仿宋_GB2312" w:hAnsi="仿宋_GB2312" w:eastAsia="仿宋_GB2312" w:cs="仿宋_GB2312"/>
          <w:sz w:val="24"/>
          <w:szCs w:val="24"/>
        </w:rPr>
        <w:t>章，注明已审核）</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.毕业证书复印件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.助理执业证书复印件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.助理资格证书复印件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.学历认证报告或在线认证报告复印件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.试用机构为</w:t>
      </w: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级及以下医疗机构</w:t>
      </w:r>
      <w:r>
        <w:rPr>
          <w:rFonts w:hint="eastAsia" w:ascii="仿宋_GB2312" w:hAnsi="仿宋_GB2312" w:eastAsia="仿宋_GB2312" w:cs="仿宋_GB2312"/>
          <w:sz w:val="24"/>
          <w:szCs w:val="24"/>
        </w:rPr>
        <w:t>的需要提供医疗机构许可证复印件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rPr>
      </w:pPr>
      <w:r>
        <w:rPr>
          <w:rFonts w:hint="eastAsia" w:ascii="仿宋_GB2312" w:eastAsia="仿宋_GB2312"/>
          <w:sz w:val="24"/>
          <w:szCs w:val="22"/>
          <w:u w:val="none"/>
          <w:lang w:val="en-US" w:eastAsia="zh-CN"/>
        </w:rPr>
        <w:t>13</w:t>
      </w:r>
      <w:r>
        <w:rPr>
          <w:rFonts w:hint="eastAsia" w:ascii="仿宋_GB2312" w:eastAsia="仿宋_GB2312"/>
          <w:sz w:val="24"/>
          <w:szCs w:val="22"/>
          <w:u w:val="none"/>
        </w:rPr>
        <w:t>.</w:t>
      </w:r>
      <w:r>
        <w:rPr>
          <w:rFonts w:hint="eastAsia" w:ascii="仿宋_GB2312" w:eastAsia="仿宋_GB2312"/>
          <w:sz w:val="24"/>
          <w:u w:val="none"/>
        </w:rPr>
        <w:t>其他材料。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黑体" w:eastAsia="黑体"/>
          <w:sz w:val="24"/>
          <w:u w:val="none"/>
        </w:rPr>
      </w:pPr>
      <w:r>
        <w:rPr>
          <w:rFonts w:hint="eastAsia" w:ascii="黑体" w:eastAsia="黑体"/>
          <w:sz w:val="24"/>
          <w:u w:val="none"/>
          <w:lang w:eastAsia="zh-CN"/>
        </w:rPr>
        <w:t>三</w:t>
      </w:r>
      <w:r>
        <w:rPr>
          <w:rFonts w:hint="eastAsia" w:ascii="黑体" w:eastAsia="黑体"/>
          <w:sz w:val="24"/>
          <w:u w:val="none"/>
        </w:rPr>
        <w:t>、直接报考临床执业医师</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1.毕业证书</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学历证明/学历认证报告(网上学历证明须在</w:t>
      </w:r>
      <w:r>
        <w:rPr>
          <w:rFonts w:hint="eastAsia" w:ascii="仿宋_GB2312" w:eastAsia="仿宋_GB2312"/>
          <w:sz w:val="24"/>
          <w:szCs w:val="22"/>
          <w:u w:val="none"/>
          <w:lang w:val="en-US" w:eastAsia="zh-CN"/>
        </w:rPr>
        <w:t>5月31日前有效</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3.以研究生学历报名的，同时提交研究生学位证书（含博士学位）原件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报名成功通知单</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医师资格考试试用期考核证明</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.身份证复印件（盖</w:t>
      </w:r>
      <w:r>
        <w:rPr>
          <w:rFonts w:hint="eastAsia" w:ascii="仿宋_GB2312" w:hAnsi="仿宋_GB2312" w:eastAsia="仿宋_GB2312" w:cs="仿宋_GB2312"/>
          <w:sz w:val="24"/>
          <w:szCs w:val="24"/>
          <w:lang w:eastAsia="zh-CN"/>
        </w:rPr>
        <w:t>单位公</w:t>
      </w:r>
      <w:r>
        <w:rPr>
          <w:rFonts w:hint="eastAsia" w:ascii="仿宋_GB2312" w:hAnsi="仿宋_GB2312" w:eastAsia="仿宋_GB2312" w:cs="仿宋_GB2312"/>
          <w:sz w:val="24"/>
          <w:szCs w:val="24"/>
        </w:rPr>
        <w:t>章，注明已审核）</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.毕业证书复印件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.学历认证报告或在线认证报告复印件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.2019年毕业生提供《应届医学专业毕业生医师资格考试报考承诺书》</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.试用机构</w:t>
      </w:r>
      <w:r>
        <w:rPr>
          <w:rFonts w:hint="eastAsia" w:ascii="仿宋_GB2312" w:hAnsi="仿宋_GB2312" w:eastAsia="仿宋_GB2312" w:cs="仿宋_GB2312"/>
          <w:color w:val="auto"/>
          <w:sz w:val="24"/>
          <w:szCs w:val="24"/>
        </w:rPr>
        <w:t>为</w:t>
      </w: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级及以下医疗机构</w:t>
      </w:r>
      <w:r>
        <w:rPr>
          <w:rFonts w:hint="eastAsia" w:ascii="仿宋_GB2312" w:hAnsi="仿宋_GB2312" w:eastAsia="仿宋_GB2312" w:cs="仿宋_GB2312"/>
          <w:sz w:val="24"/>
          <w:szCs w:val="24"/>
        </w:rPr>
        <w:t>的需要提供医疗机构许可证复印件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rPr>
      </w:pPr>
      <w:r>
        <w:rPr>
          <w:rFonts w:hint="eastAsia" w:ascii="仿宋_GB2312" w:eastAsia="仿宋_GB2312"/>
          <w:sz w:val="24"/>
          <w:szCs w:val="22"/>
          <w:u w:val="none"/>
          <w:lang w:val="en-US" w:eastAsia="zh-CN"/>
        </w:rPr>
        <w:t>11</w:t>
      </w:r>
      <w:r>
        <w:rPr>
          <w:rFonts w:hint="eastAsia" w:ascii="仿宋_GB2312" w:eastAsia="仿宋_GB2312"/>
          <w:sz w:val="24"/>
          <w:szCs w:val="22"/>
          <w:u w:val="none"/>
        </w:rPr>
        <w:t>.</w:t>
      </w:r>
      <w:r>
        <w:rPr>
          <w:rFonts w:hint="eastAsia" w:ascii="仿宋_GB2312" w:eastAsia="仿宋_GB2312"/>
          <w:sz w:val="24"/>
          <w:u w:val="none"/>
        </w:rPr>
        <w:t>其他材料。</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黑体" w:hAnsi="黑体" w:eastAsia="黑体" w:cs="黑体"/>
          <w:sz w:val="24"/>
          <w:szCs w:val="24"/>
        </w:rPr>
      </w:pPr>
      <w:r>
        <w:rPr>
          <w:rFonts w:hint="eastAsia" w:ascii="黑体" w:eastAsia="黑体"/>
          <w:sz w:val="24"/>
          <w:u w:val="none"/>
          <w:lang w:eastAsia="zh-CN"/>
        </w:rPr>
        <w:t>四</w:t>
      </w:r>
      <w:r>
        <w:rPr>
          <w:rFonts w:hint="eastAsia" w:ascii="黑体" w:eastAsia="黑体"/>
          <w:sz w:val="24"/>
          <w:u w:val="none"/>
        </w:rPr>
        <w:t>、</w:t>
      </w:r>
      <w:r>
        <w:rPr>
          <w:rFonts w:hint="eastAsia" w:ascii="黑体" w:hAnsi="黑体" w:eastAsia="黑体" w:cs="黑体"/>
          <w:sz w:val="24"/>
          <w:szCs w:val="24"/>
        </w:rPr>
        <w:t>2020年应届研究生报考执业医师</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1.第一学历证书原件、学历认证报告原件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2.学生证原件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报名成功通知单</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bCs/>
          <w:sz w:val="24"/>
          <w:szCs w:val="24"/>
        </w:rPr>
        <w:t>学校研究生处出具的准予该生2020年毕业的证明。</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学校教学医院出具的实习证明（不得在非教学医院报名）</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.学校出具的考生为专业学位研究生的证明。非专业型研究生不得报考。</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考生应在2020年8月1日前向考点验证毕业证及学位证（毕业证，学位证为学术型研究生的取消考试资格）。</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val="en-US" w:eastAsia="zh-CN"/>
        </w:rPr>
        <w:t>7</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身份证复印件（盖</w:t>
      </w:r>
      <w:r>
        <w:rPr>
          <w:rFonts w:hint="eastAsia" w:ascii="仿宋_GB2312" w:hAnsi="仿宋_GB2312" w:eastAsia="仿宋_GB2312" w:cs="仿宋_GB2312"/>
          <w:sz w:val="24"/>
          <w:szCs w:val="24"/>
          <w:lang w:eastAsia="zh-CN"/>
        </w:rPr>
        <w:t>单位公</w:t>
      </w:r>
      <w:r>
        <w:rPr>
          <w:rFonts w:hint="eastAsia" w:ascii="仿宋_GB2312" w:hAnsi="仿宋_GB2312" w:eastAsia="仿宋_GB2312" w:cs="仿宋_GB2312"/>
          <w:sz w:val="24"/>
          <w:szCs w:val="24"/>
        </w:rPr>
        <w:t>章，注明已审核）</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.学生证复印件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.学历认证报告或在线认证报告复印件(网上学历证明须在</w:t>
      </w:r>
      <w:r>
        <w:rPr>
          <w:rFonts w:hint="eastAsia" w:ascii="仿宋_GB2312" w:eastAsia="仿宋_GB2312"/>
          <w:sz w:val="24"/>
          <w:szCs w:val="22"/>
          <w:u w:val="none"/>
          <w:lang w:val="en-US" w:eastAsia="zh-CN"/>
        </w:rPr>
        <w:t>5月31日前有效</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.试用机构为一级及以下医疗机构的需要提供医疗机</w:t>
      </w:r>
      <w:r>
        <w:rPr>
          <w:rFonts w:hint="eastAsia" w:ascii="仿宋_GB2312" w:hAnsi="仿宋_GB2312" w:eastAsia="仿宋_GB2312" w:cs="仿宋_GB2312"/>
          <w:sz w:val="30"/>
          <w:szCs w:val="30"/>
        </w:rPr>
        <w:t>构许可证复印件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default" w:ascii="黑体" w:eastAsia="黑体"/>
          <w:sz w:val="24"/>
          <w:u w:val="none"/>
          <w:lang w:val="en-US" w:eastAsia="zh-CN"/>
        </w:rPr>
      </w:pPr>
      <w:r>
        <w:rPr>
          <w:rFonts w:hint="eastAsia" w:ascii="黑体" w:eastAsia="黑体"/>
          <w:sz w:val="24"/>
          <w:u w:val="none"/>
          <w:lang w:val="en-US" w:eastAsia="zh-CN"/>
        </w:rPr>
        <w:t>11.</w:t>
      </w:r>
      <w:r>
        <w:rPr>
          <w:rFonts w:hint="eastAsia" w:ascii="仿宋_GB2312" w:eastAsia="仿宋_GB2312"/>
          <w:sz w:val="24"/>
          <w:u w:val="none"/>
        </w:rPr>
        <w:t>其他材料</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黑体" w:hAnsi="黑体" w:eastAsia="黑体" w:cs="黑体"/>
          <w:sz w:val="24"/>
          <w:szCs w:val="24"/>
        </w:rPr>
      </w:pPr>
      <w:r>
        <w:rPr>
          <w:rFonts w:hint="eastAsia" w:ascii="黑体" w:eastAsia="黑体"/>
          <w:sz w:val="24"/>
          <w:u w:val="none"/>
        </w:rPr>
        <w:t>五、</w:t>
      </w:r>
      <w:r>
        <w:rPr>
          <w:rFonts w:hint="eastAsia" w:ascii="黑体" w:hAnsi="黑体" w:eastAsia="黑体" w:cs="黑体"/>
          <w:sz w:val="24"/>
          <w:szCs w:val="24"/>
        </w:rPr>
        <w:t>个体诊所从业人员助理医师报考执业医师</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1.毕业证书原件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2.助理资格证书原件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3.助理执业证书原件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4.学历证明/学历认证报告(网上学历证明须在</w:t>
      </w:r>
      <w:r>
        <w:rPr>
          <w:rFonts w:hint="eastAsia" w:ascii="仿宋_GB2312" w:eastAsia="仿宋_GB2312"/>
          <w:sz w:val="24"/>
          <w:szCs w:val="22"/>
          <w:u w:val="none"/>
          <w:lang w:val="en-US" w:eastAsia="zh-CN"/>
        </w:rPr>
        <w:t>5月31日前有效</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报名成功通知单</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医师资格考试试用期考核证明</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.身份证复印件（盖</w:t>
      </w:r>
      <w:r>
        <w:rPr>
          <w:rFonts w:hint="eastAsia" w:ascii="仿宋_GB2312" w:hAnsi="仿宋_GB2312" w:eastAsia="仿宋_GB2312" w:cs="仿宋_GB2312"/>
          <w:sz w:val="24"/>
          <w:szCs w:val="24"/>
          <w:lang w:eastAsia="zh-CN"/>
        </w:rPr>
        <w:t>单位公</w:t>
      </w:r>
      <w:r>
        <w:rPr>
          <w:rFonts w:hint="eastAsia" w:ascii="仿宋_GB2312" w:hAnsi="仿宋_GB2312" w:eastAsia="仿宋_GB2312" w:cs="仿宋_GB2312"/>
          <w:sz w:val="24"/>
          <w:szCs w:val="24"/>
        </w:rPr>
        <w:t>章，注明已审核）</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.毕业证书复印件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.助理执业证书复印件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.助理资格证书复印件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.学历认证报告或在线认证报告复印件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.《医疗机构执业许可证》复印件（非中医类别诊所必须有中医或中西医结合诊疗科目）</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eastAsia="仿宋_GB2312"/>
          <w:sz w:val="24"/>
          <w:u w:val="none"/>
        </w:rPr>
      </w:pPr>
      <w:r>
        <w:rPr>
          <w:rFonts w:hint="eastAsia" w:ascii="仿宋_GB2312" w:hAnsi="仿宋_GB2312" w:eastAsia="仿宋_GB2312" w:cs="仿宋_GB2312"/>
          <w:sz w:val="24"/>
          <w:szCs w:val="24"/>
          <w:lang w:val="en-US" w:eastAsia="zh-CN"/>
        </w:rPr>
        <w:t>13.</w:t>
      </w:r>
      <w:r>
        <w:rPr>
          <w:rFonts w:hint="eastAsia" w:ascii="仿宋_GB2312" w:eastAsia="仿宋_GB2312"/>
          <w:sz w:val="24"/>
          <w:u w:val="none"/>
        </w:rPr>
        <w:t>其他材料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黑体" w:hAnsi="黑体" w:eastAsia="黑体" w:cs="黑体"/>
          <w:sz w:val="24"/>
          <w:szCs w:val="24"/>
        </w:rPr>
      </w:pPr>
      <w:r>
        <w:rPr>
          <w:rFonts w:hint="eastAsia" w:ascii="黑体" w:eastAsia="黑体"/>
          <w:sz w:val="24"/>
          <w:u w:val="none"/>
          <w:lang w:eastAsia="zh-CN"/>
        </w:rPr>
        <w:t>六</w:t>
      </w:r>
      <w:r>
        <w:rPr>
          <w:rFonts w:hint="eastAsia" w:ascii="黑体" w:eastAsia="黑体"/>
          <w:sz w:val="24"/>
          <w:u w:val="none"/>
        </w:rPr>
        <w:t>、</w:t>
      </w:r>
      <w:r>
        <w:rPr>
          <w:rFonts w:hint="eastAsia" w:ascii="黑体" w:hAnsi="黑体" w:eastAsia="黑体" w:cs="黑体"/>
          <w:sz w:val="24"/>
          <w:szCs w:val="24"/>
        </w:rPr>
        <w:t>个体诊所从业人员</w:t>
      </w:r>
      <w:r>
        <w:rPr>
          <w:rFonts w:hint="eastAsia" w:ascii="黑体" w:hAnsi="黑体" w:eastAsia="黑体" w:cs="黑体"/>
          <w:sz w:val="24"/>
          <w:szCs w:val="24"/>
          <w:lang w:eastAsia="zh-CN"/>
        </w:rPr>
        <w:t>直接报考</w:t>
      </w:r>
      <w:r>
        <w:rPr>
          <w:rFonts w:hint="eastAsia" w:ascii="黑体" w:hAnsi="黑体" w:eastAsia="黑体" w:cs="黑体"/>
          <w:sz w:val="24"/>
          <w:szCs w:val="24"/>
        </w:rPr>
        <w:t>助理</w:t>
      </w:r>
      <w:r>
        <w:rPr>
          <w:rFonts w:hint="eastAsia" w:ascii="黑体" w:hAnsi="黑体" w:eastAsia="黑体" w:cs="黑体"/>
          <w:sz w:val="24"/>
          <w:szCs w:val="24"/>
          <w:lang w:eastAsia="zh-CN"/>
        </w:rPr>
        <w:t>或执业</w:t>
      </w:r>
      <w:r>
        <w:rPr>
          <w:rFonts w:hint="eastAsia" w:ascii="黑体" w:hAnsi="黑体" w:eastAsia="黑体" w:cs="黑体"/>
          <w:sz w:val="24"/>
          <w:szCs w:val="24"/>
        </w:rPr>
        <w:t>医师</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1.毕业证书原件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一名经注册的中医类别执业医师</w:t>
      </w:r>
      <w:r>
        <w:rPr>
          <w:rFonts w:hint="eastAsia" w:ascii="仿宋_GB2312" w:hAnsi="仿宋_GB2312" w:eastAsia="仿宋_GB2312" w:cs="仿宋_GB2312"/>
          <w:sz w:val="24"/>
          <w:szCs w:val="24"/>
        </w:rPr>
        <w:t>资格证书原件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一名经注册的中医类别执业医师</w:t>
      </w:r>
      <w:r>
        <w:rPr>
          <w:rFonts w:hint="eastAsia" w:ascii="仿宋_GB2312" w:hAnsi="仿宋_GB2312" w:eastAsia="仿宋_GB2312" w:cs="仿宋_GB2312"/>
          <w:sz w:val="24"/>
          <w:szCs w:val="24"/>
        </w:rPr>
        <w:t>执业证书原件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4.学历证明/学历认证报告(网上学历证明须在</w:t>
      </w:r>
      <w:r>
        <w:rPr>
          <w:rFonts w:hint="eastAsia" w:ascii="仿宋_GB2312" w:eastAsia="仿宋_GB2312"/>
          <w:sz w:val="24"/>
          <w:szCs w:val="22"/>
          <w:u w:val="none"/>
          <w:lang w:val="en-US" w:eastAsia="zh-CN"/>
        </w:rPr>
        <w:t>5月31日前有效</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报名成功通知单</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医师资格考试试用期考核证明</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.身份证复印件（盖</w:t>
      </w:r>
      <w:r>
        <w:rPr>
          <w:rFonts w:hint="eastAsia" w:ascii="仿宋_GB2312" w:hAnsi="仿宋_GB2312" w:eastAsia="仿宋_GB2312" w:cs="仿宋_GB2312"/>
          <w:sz w:val="24"/>
          <w:szCs w:val="24"/>
          <w:lang w:eastAsia="zh-CN"/>
        </w:rPr>
        <w:t>单位公</w:t>
      </w:r>
      <w:r>
        <w:rPr>
          <w:rFonts w:hint="eastAsia" w:ascii="仿宋_GB2312" w:hAnsi="仿宋_GB2312" w:eastAsia="仿宋_GB2312" w:cs="仿宋_GB2312"/>
          <w:sz w:val="24"/>
          <w:szCs w:val="24"/>
        </w:rPr>
        <w:t>章，注明已审核）</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.毕业证书复印件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一名经注册的中医类别执业医师</w:t>
      </w:r>
      <w:r>
        <w:rPr>
          <w:rFonts w:hint="eastAsia" w:ascii="仿宋_GB2312" w:hAnsi="仿宋_GB2312" w:eastAsia="仿宋_GB2312" w:cs="仿宋_GB2312"/>
          <w:sz w:val="24"/>
          <w:szCs w:val="24"/>
        </w:rPr>
        <w:t>资格证书复印件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一名经注册的中医类别执业医师</w:t>
      </w:r>
      <w:r>
        <w:rPr>
          <w:rFonts w:hint="eastAsia" w:ascii="仿宋_GB2312" w:hAnsi="仿宋_GB2312" w:eastAsia="仿宋_GB2312" w:cs="仿宋_GB2312"/>
          <w:sz w:val="24"/>
          <w:szCs w:val="24"/>
        </w:rPr>
        <w:t>执业证书复印件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.学历认证报告或在线认证报告复印件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.《医疗机构执业许可证》复印件（非中医类别诊所必须有中医或中西医结合诊疗科目）</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r>
        <w:rPr>
          <w:rFonts w:hint="eastAsia" w:ascii="仿宋_GB2312" w:eastAsia="仿宋_GB2312"/>
          <w:sz w:val="24"/>
          <w:u w:val="none"/>
        </w:rPr>
        <w:t>其他材料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480" w:firstLineChars="200"/>
        <w:jc w:val="both"/>
        <w:textAlignment w:val="auto"/>
        <w:outlineLvl w:val="9"/>
        <w:rPr>
          <w:rFonts w:hint="eastAsia" w:ascii="黑体" w:eastAsia="黑体"/>
          <w:sz w:val="24"/>
          <w:u w:val="none"/>
        </w:rPr>
      </w:pPr>
      <w:r>
        <w:rPr>
          <w:rFonts w:hint="eastAsia" w:ascii="黑体" w:eastAsia="黑体"/>
          <w:sz w:val="24"/>
          <w:u w:val="none"/>
          <w:lang w:eastAsia="zh-CN"/>
        </w:rPr>
        <w:t>七、</w:t>
      </w:r>
      <w:r>
        <w:rPr>
          <w:rFonts w:hint="eastAsia" w:ascii="黑体" w:eastAsia="黑体"/>
          <w:sz w:val="24"/>
          <w:u w:val="none"/>
        </w:rPr>
        <w:t>驻豫部队现役考生</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1.毕业证书原件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2.学历证明/学历认证报告(网上学历证明须在</w:t>
      </w:r>
      <w:r>
        <w:rPr>
          <w:rFonts w:hint="eastAsia" w:ascii="仿宋_GB2312" w:eastAsia="仿宋_GB2312"/>
          <w:sz w:val="24"/>
          <w:szCs w:val="22"/>
          <w:u w:val="none"/>
          <w:lang w:val="en-US" w:eastAsia="zh-CN"/>
        </w:rPr>
        <w:t>5月31日前有效</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报名成功通知单</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医师资格考试试用期考核证明</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.身份证复印件（盖</w:t>
      </w:r>
      <w:r>
        <w:rPr>
          <w:rFonts w:hint="eastAsia" w:ascii="仿宋_GB2312" w:hAnsi="仿宋_GB2312" w:eastAsia="仿宋_GB2312" w:cs="仿宋_GB2312"/>
          <w:sz w:val="24"/>
          <w:szCs w:val="24"/>
          <w:lang w:eastAsia="zh-CN"/>
        </w:rPr>
        <w:t>单位公</w:t>
      </w:r>
      <w:r>
        <w:rPr>
          <w:rFonts w:hint="eastAsia" w:ascii="仿宋_GB2312" w:hAnsi="仿宋_GB2312" w:eastAsia="仿宋_GB2312" w:cs="仿宋_GB2312"/>
          <w:sz w:val="24"/>
          <w:szCs w:val="24"/>
        </w:rPr>
        <w:t>章，注明已审核）</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.毕业证书复印件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.学历认证报告或在线认证报告复印件</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.应届毕业生提供《应届医学专业毕业生医师资格考试报考承诺书》</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w:t>
      </w:r>
      <w:r>
        <w:rPr>
          <w:rFonts w:hint="eastAsia" w:ascii="仿宋_GB2312" w:eastAsia="仿宋_GB2312"/>
          <w:sz w:val="24"/>
          <w:szCs w:val="22"/>
          <w:u w:val="none"/>
          <w:lang w:val="en-US" w:eastAsia="zh-CN"/>
        </w:rPr>
        <w:t>部队团级以上单位出具同意报考的证明；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rPr>
      </w:pPr>
      <w:r>
        <w:rPr>
          <w:rFonts w:hint="eastAsia" w:ascii="仿宋_GB2312" w:hAnsi="仿宋_GB2312" w:eastAsia="仿宋_GB2312" w:cs="仿宋_GB2312"/>
          <w:sz w:val="24"/>
          <w:szCs w:val="24"/>
          <w:lang w:val="en-US" w:eastAsia="zh-CN"/>
        </w:rPr>
        <w:t>10.</w:t>
      </w:r>
      <w:r>
        <w:rPr>
          <w:rFonts w:hint="eastAsia" w:ascii="仿宋_GB2312" w:eastAsia="仿宋_GB2312"/>
          <w:sz w:val="24"/>
          <w:szCs w:val="22"/>
          <w:u w:val="none"/>
        </w:rPr>
        <w:t>助理申报执业医师资格考试的，提交《执业助理医师报考执业医师执业期考核证明》；同时提交：《助理医师资格</w:t>
      </w:r>
      <w:r>
        <w:rPr>
          <w:rFonts w:hint="eastAsia" w:ascii="仿宋_GB2312" w:eastAsia="仿宋_GB2312"/>
          <w:sz w:val="24"/>
          <w:u w:val="none"/>
        </w:rPr>
        <w:t>证书》原件、《医师执业证书》原件（或执业医师注册申请表）；凡助理执业医师证书变更换证者，年限不足的需提供首次注册申请表；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黑体" w:eastAsia="黑体"/>
          <w:sz w:val="24"/>
          <w:u w:val="none"/>
          <w:lang w:val="en-US" w:eastAsia="zh-CN"/>
        </w:rPr>
      </w:pPr>
      <w:r>
        <w:rPr>
          <w:rFonts w:hint="eastAsia" w:ascii="仿宋_GB2312" w:eastAsia="仿宋_GB2312"/>
          <w:sz w:val="24"/>
          <w:u w:val="none"/>
          <w:lang w:val="en-US" w:eastAsia="zh-CN"/>
        </w:rPr>
        <w:t>11.</w:t>
      </w:r>
      <w:r>
        <w:rPr>
          <w:rFonts w:hint="eastAsia" w:ascii="仿宋_GB2312" w:eastAsia="仿宋_GB2312"/>
          <w:sz w:val="24"/>
          <w:u w:val="none"/>
        </w:rPr>
        <w:t>其他材料</w:t>
      </w:r>
      <w:r>
        <w:rPr>
          <w:rFonts w:hint="eastAsia" w:ascii="仿宋_GB2312" w:eastAsia="仿宋_GB2312"/>
          <w:sz w:val="24"/>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黑体" w:eastAsia="黑体"/>
          <w:sz w:val="24"/>
          <w:u w:val="none"/>
        </w:rPr>
      </w:pPr>
      <w:r>
        <w:rPr>
          <w:rFonts w:hint="eastAsia" w:ascii="黑体" w:eastAsia="黑体"/>
          <w:sz w:val="24"/>
          <w:u w:val="none"/>
          <w:lang w:eastAsia="zh-CN"/>
        </w:rPr>
        <w:t>八</w:t>
      </w:r>
      <w:r>
        <w:rPr>
          <w:rFonts w:hint="eastAsia" w:ascii="黑体" w:eastAsia="黑体"/>
          <w:sz w:val="24"/>
          <w:u w:val="none"/>
        </w:rPr>
        <w:t>、归国留学生报考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lang w:eastAsia="zh-CN"/>
        </w:rPr>
      </w:pPr>
      <w:r>
        <w:rPr>
          <w:rFonts w:hint="eastAsia" w:ascii="仿宋_GB2312" w:eastAsia="仿宋_GB2312"/>
          <w:sz w:val="24"/>
          <w:u w:val="none"/>
          <w:lang w:val="en-US" w:eastAsia="zh-CN"/>
        </w:rPr>
        <w:t>1.</w:t>
      </w:r>
      <w:r>
        <w:rPr>
          <w:rFonts w:hint="eastAsia" w:ascii="仿宋_GB2312" w:eastAsia="仿宋_GB2312"/>
          <w:sz w:val="24"/>
          <w:u w:val="none"/>
        </w:rPr>
        <w:t>毕业证书</w:t>
      </w:r>
      <w:r>
        <w:rPr>
          <w:rFonts w:hint="eastAsia" w:ascii="仿宋_GB2312" w:eastAsia="仿宋_GB2312"/>
          <w:sz w:val="24"/>
          <w:u w:val="none"/>
          <w:lang w:eastAsia="zh-CN"/>
        </w:rPr>
        <w:t>原件；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lang w:val="en-US" w:eastAsia="zh-CN"/>
        </w:rPr>
      </w:pPr>
      <w:r>
        <w:rPr>
          <w:rFonts w:hint="eastAsia" w:ascii="仿宋_GB2312" w:eastAsia="仿宋_GB2312"/>
          <w:sz w:val="24"/>
          <w:u w:val="none"/>
          <w:lang w:val="en-US" w:eastAsia="zh-CN"/>
        </w:rPr>
        <w:t>2.教育部国外学历认证报告书；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lang w:eastAsia="zh-CN"/>
        </w:rPr>
      </w:pPr>
      <w:r>
        <w:rPr>
          <w:rFonts w:hint="eastAsia" w:ascii="仿宋_GB2312" w:eastAsia="仿宋_GB2312"/>
          <w:sz w:val="24"/>
          <w:u w:val="none"/>
          <w:lang w:val="en-US" w:eastAsia="zh-CN"/>
        </w:rPr>
        <w:t>3.</w:t>
      </w:r>
      <w:r>
        <w:rPr>
          <w:rFonts w:hint="eastAsia" w:ascii="仿宋_GB2312" w:eastAsia="仿宋_GB2312"/>
          <w:sz w:val="24"/>
          <w:u w:val="none"/>
        </w:rPr>
        <w:t>学校所在国医师考试机构出具的该学校该专业毕业生可以在该国参加医师资格考试的证明</w:t>
      </w:r>
      <w:r>
        <w:rPr>
          <w:rFonts w:hint="eastAsia" w:ascii="仿宋_GB2312" w:eastAsia="仿宋_GB2312"/>
          <w:sz w:val="24"/>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lang w:eastAsia="zh-CN"/>
        </w:rPr>
      </w:pPr>
      <w:r>
        <w:rPr>
          <w:rFonts w:hint="eastAsia" w:ascii="仿宋_GB2312" w:eastAsia="仿宋_GB2312"/>
          <w:sz w:val="24"/>
          <w:u w:val="none"/>
          <w:lang w:val="en-US" w:eastAsia="zh-CN"/>
        </w:rPr>
        <w:t>4.</w:t>
      </w:r>
      <w:r>
        <w:rPr>
          <w:rFonts w:hint="eastAsia" w:ascii="仿宋_GB2312" w:eastAsia="仿宋_GB2312"/>
          <w:sz w:val="24"/>
          <w:u w:val="none"/>
        </w:rPr>
        <w:t>上学期间护照</w:t>
      </w:r>
      <w:r>
        <w:rPr>
          <w:rFonts w:hint="eastAsia" w:ascii="仿宋_GB2312" w:eastAsia="仿宋_GB2312"/>
          <w:sz w:val="24"/>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lang w:val="en-US" w:eastAsia="zh-CN"/>
        </w:rPr>
      </w:pPr>
      <w:r>
        <w:rPr>
          <w:rFonts w:hint="eastAsia" w:ascii="仿宋_GB2312" w:eastAsia="仿宋_GB2312"/>
          <w:sz w:val="24"/>
          <w:u w:val="none"/>
          <w:lang w:val="en-US" w:eastAsia="zh-CN"/>
        </w:rPr>
        <w:t>5.报名成功通知单；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szCs w:val="22"/>
          <w:u w:val="none"/>
          <w:lang w:eastAsia="zh-CN"/>
        </w:rPr>
      </w:pPr>
      <w:r>
        <w:rPr>
          <w:rFonts w:hint="eastAsia" w:ascii="仿宋_GB2312" w:eastAsia="仿宋_GB2312"/>
          <w:sz w:val="24"/>
          <w:u w:val="none"/>
          <w:lang w:val="en-US" w:eastAsia="zh-CN"/>
        </w:rPr>
        <w:t>6.</w:t>
      </w:r>
      <w:r>
        <w:rPr>
          <w:rFonts w:hint="eastAsia" w:ascii="仿宋_GB2312" w:eastAsia="仿宋_GB2312"/>
          <w:sz w:val="24"/>
          <w:u w:val="none"/>
        </w:rPr>
        <w:t>医</w:t>
      </w:r>
      <w:r>
        <w:rPr>
          <w:rFonts w:hint="eastAsia" w:ascii="仿宋_GB2312" w:eastAsia="仿宋_GB2312"/>
          <w:sz w:val="24"/>
          <w:szCs w:val="22"/>
          <w:u w:val="none"/>
        </w:rPr>
        <w:t>师资格考试试用期考核证明</w:t>
      </w:r>
      <w:r>
        <w:rPr>
          <w:rFonts w:hint="eastAsia" w:ascii="仿宋_GB2312" w:eastAsia="仿宋_GB2312"/>
          <w:sz w:val="24"/>
          <w:szCs w:val="2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szCs w:val="22"/>
          <w:u w:val="none"/>
          <w:lang w:eastAsia="zh-CN"/>
        </w:rPr>
      </w:pPr>
      <w:r>
        <w:rPr>
          <w:rFonts w:hint="eastAsia" w:ascii="仿宋_GB2312" w:eastAsia="仿宋_GB2312"/>
          <w:sz w:val="24"/>
          <w:szCs w:val="22"/>
          <w:u w:val="none"/>
          <w:lang w:val="en-US" w:eastAsia="zh-CN"/>
        </w:rPr>
        <w:t>7.</w:t>
      </w:r>
      <w:r>
        <w:rPr>
          <w:rFonts w:hint="eastAsia" w:ascii="仿宋_GB2312" w:eastAsia="仿宋_GB2312"/>
          <w:sz w:val="24"/>
          <w:szCs w:val="22"/>
          <w:u w:val="none"/>
        </w:rPr>
        <w:t>身份证复印件</w:t>
      </w:r>
      <w:r>
        <w:rPr>
          <w:rFonts w:hint="eastAsia" w:ascii="仿宋_GB2312" w:hAnsi="仿宋_GB2312" w:eastAsia="仿宋_GB2312" w:cs="仿宋_GB2312"/>
          <w:sz w:val="24"/>
          <w:szCs w:val="24"/>
        </w:rPr>
        <w:t>（盖</w:t>
      </w:r>
      <w:r>
        <w:rPr>
          <w:rFonts w:hint="eastAsia" w:ascii="仿宋_GB2312" w:hAnsi="仿宋_GB2312" w:eastAsia="仿宋_GB2312" w:cs="仿宋_GB2312"/>
          <w:sz w:val="24"/>
          <w:szCs w:val="24"/>
          <w:lang w:eastAsia="zh-CN"/>
        </w:rPr>
        <w:t>单位公</w:t>
      </w:r>
      <w:r>
        <w:rPr>
          <w:rFonts w:hint="eastAsia" w:ascii="仿宋_GB2312" w:hAnsi="仿宋_GB2312" w:eastAsia="仿宋_GB2312" w:cs="仿宋_GB2312"/>
          <w:sz w:val="24"/>
          <w:szCs w:val="24"/>
        </w:rPr>
        <w:t>章，注明已审核）</w:t>
      </w:r>
      <w:r>
        <w:rPr>
          <w:rFonts w:hint="eastAsia" w:ascii="仿宋_GB2312" w:eastAsia="仿宋_GB2312"/>
          <w:sz w:val="24"/>
          <w:szCs w:val="2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szCs w:val="22"/>
          <w:u w:val="none"/>
          <w:lang w:eastAsia="zh-CN"/>
        </w:rPr>
      </w:pPr>
      <w:r>
        <w:rPr>
          <w:rFonts w:hint="eastAsia" w:ascii="仿宋_GB2312" w:eastAsia="仿宋_GB2312"/>
          <w:sz w:val="24"/>
          <w:szCs w:val="22"/>
          <w:u w:val="none"/>
          <w:lang w:val="en-US" w:eastAsia="zh-CN"/>
        </w:rPr>
        <w:t>8.</w:t>
      </w:r>
      <w:r>
        <w:rPr>
          <w:rFonts w:hint="eastAsia" w:ascii="仿宋_GB2312" w:eastAsia="仿宋_GB2312"/>
          <w:sz w:val="24"/>
          <w:szCs w:val="22"/>
          <w:u w:val="none"/>
        </w:rPr>
        <w:t>201</w:t>
      </w:r>
      <w:r>
        <w:rPr>
          <w:rFonts w:hint="eastAsia" w:ascii="仿宋_GB2312" w:eastAsia="仿宋_GB2312"/>
          <w:sz w:val="24"/>
          <w:szCs w:val="22"/>
          <w:u w:val="none"/>
          <w:lang w:val="en-US" w:eastAsia="zh-CN"/>
        </w:rPr>
        <w:t>9</w:t>
      </w:r>
      <w:r>
        <w:rPr>
          <w:rFonts w:hint="eastAsia" w:ascii="仿宋_GB2312" w:eastAsia="仿宋_GB2312"/>
          <w:sz w:val="24"/>
          <w:szCs w:val="22"/>
          <w:u w:val="none"/>
        </w:rPr>
        <w:t>年毕业生提供《应届医学专业毕业生医师资格考试报考承诺书》</w:t>
      </w:r>
      <w:r>
        <w:rPr>
          <w:rFonts w:hint="eastAsia" w:ascii="仿宋_GB2312" w:eastAsia="仿宋_GB2312"/>
          <w:sz w:val="24"/>
          <w:szCs w:val="2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480" w:firstLineChars="200"/>
        <w:jc w:val="both"/>
        <w:textAlignment w:val="auto"/>
        <w:outlineLvl w:val="9"/>
        <w:rPr>
          <w:rFonts w:hint="eastAsia" w:ascii="仿宋_GB2312" w:eastAsia="仿宋_GB2312"/>
          <w:sz w:val="24"/>
          <w:u w:val="none"/>
          <w:lang w:val="en-US" w:eastAsia="zh-CN"/>
        </w:rPr>
      </w:pPr>
      <w:r>
        <w:rPr>
          <w:rFonts w:hint="eastAsia" w:ascii="仿宋_GB2312" w:eastAsia="仿宋_GB2312"/>
          <w:sz w:val="24"/>
          <w:u w:val="none"/>
          <w:lang w:val="en-US" w:eastAsia="zh-CN"/>
        </w:rPr>
        <w:t>9.试用机构为一级及以下医疗机构的需要提供医疗机构许可证正本及副本复印件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480" w:firstLineChars="200"/>
        <w:jc w:val="both"/>
        <w:textAlignment w:val="auto"/>
        <w:outlineLvl w:val="9"/>
        <w:rPr>
          <w:rFonts w:hint="eastAsia" w:ascii="仿宋_GB2312" w:eastAsia="仿宋_GB2312"/>
          <w:sz w:val="24"/>
          <w:u w:val="none"/>
        </w:rPr>
      </w:pPr>
      <w:r>
        <w:rPr>
          <w:rFonts w:hint="eastAsia" w:ascii="仿宋_GB2312" w:eastAsia="仿宋_GB2312"/>
          <w:sz w:val="24"/>
          <w:u w:val="none"/>
          <w:lang w:val="en-US" w:eastAsia="zh-CN"/>
        </w:rPr>
        <w:t>10</w:t>
      </w:r>
      <w:r>
        <w:rPr>
          <w:rFonts w:hint="eastAsia" w:ascii="仿宋_GB2312" w:eastAsia="仿宋_GB2312"/>
          <w:sz w:val="24"/>
          <w:u w:val="none"/>
        </w:rPr>
        <w:t>.其他材料。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黑体" w:eastAsia="黑体"/>
          <w:sz w:val="24"/>
          <w:u w:val="none"/>
          <w:lang w:eastAsia="zh-CN"/>
        </w:rPr>
      </w:pPr>
      <w:r>
        <w:rPr>
          <w:rFonts w:hint="eastAsia" w:ascii="黑体" w:eastAsia="黑体"/>
          <w:sz w:val="24"/>
          <w:u w:val="none"/>
          <w:lang w:eastAsia="zh-CN"/>
        </w:rPr>
        <w:t>九、注意事项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lang w:val="en-US" w:eastAsia="zh-CN"/>
        </w:rPr>
      </w:pPr>
      <w:r>
        <w:rPr>
          <w:rFonts w:hint="eastAsia" w:ascii="仿宋_GB2312" w:eastAsia="仿宋_GB2312"/>
          <w:sz w:val="24"/>
          <w:u w:val="none"/>
          <w:lang w:val="en-US" w:eastAsia="zh-CN"/>
        </w:rPr>
        <w:t>1.中专学历提交学历认证报告原件（早期教育部门的学历认证报告认可），大专及以上学历提供学历认证报告或在线认证报告，在线认证报告要在有效期内。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lang w:val="en-US" w:eastAsia="zh-CN"/>
        </w:rPr>
      </w:pPr>
      <w:r>
        <w:rPr>
          <w:rFonts w:hint="eastAsia" w:ascii="仿宋_GB2312" w:eastAsia="仿宋_GB2312"/>
          <w:sz w:val="24"/>
          <w:u w:val="none"/>
          <w:lang w:val="en-US" w:eastAsia="zh-CN"/>
        </w:rPr>
        <w:t>2.试用机构是一级以下（含一级）医疗机构的考生，需提交试用机构《医疗机构执业许可证》复印件，并放在个人材料最后位置。试用机构是二级以上（含二级）医疗机构的，不需提交。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lang w:val="en-US" w:eastAsia="zh-CN"/>
        </w:rPr>
      </w:pPr>
      <w:r>
        <w:rPr>
          <w:rFonts w:hint="eastAsia" w:ascii="仿宋_GB2312" w:eastAsia="仿宋_GB2312"/>
          <w:sz w:val="24"/>
          <w:u w:val="none"/>
          <w:lang w:val="en-US" w:eastAsia="zh-CN"/>
        </w:rPr>
        <w:t>3.所有材料凡未注明复印件者，均要求原件。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lang w:val="en-US" w:eastAsia="zh-CN"/>
        </w:rPr>
      </w:pPr>
      <w:r>
        <w:rPr>
          <w:rFonts w:hint="eastAsia" w:ascii="仿宋_GB2312" w:eastAsia="仿宋_GB2312"/>
          <w:sz w:val="24"/>
          <w:u w:val="none"/>
          <w:lang w:val="en-US" w:eastAsia="zh-CN"/>
        </w:rPr>
        <w:t>4..凡因专业报错、类别表错、级别报错、关键信息不一致（姓名、专业、身份证号）、注册年限不足等原因退回，一概不予重新提交复核。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lang w:val="en-US" w:eastAsia="zh-CN"/>
        </w:rPr>
      </w:pPr>
      <w:r>
        <w:rPr>
          <w:rFonts w:hint="eastAsia" w:ascii="仿宋_GB2312" w:eastAsia="仿宋_GB2312"/>
          <w:sz w:val="24"/>
          <w:u w:val="none"/>
          <w:lang w:val="en-US" w:eastAsia="zh-CN"/>
        </w:rPr>
        <w:t>5.网报开始后从外省迁入本省的助理医师不受理报名。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仿宋_GB2312" w:eastAsia="仿宋_GB2312"/>
          <w:sz w:val="24"/>
          <w:u w:val="none"/>
          <w:lang w:val="en-US" w:eastAsia="zh-CN"/>
        </w:rPr>
      </w:pPr>
      <w:r>
        <w:rPr>
          <w:rFonts w:hint="eastAsia" w:ascii="仿宋_GB2312" w:eastAsia="仿宋_GB2312"/>
          <w:sz w:val="24"/>
          <w:u w:val="none"/>
          <w:lang w:val="en-US" w:eastAsia="zh-CN"/>
        </w:rPr>
        <w:t>6.使用后学历报考，请严格按照《2020年国家医师资格考试河南考区中医类别报名审核细则》通知执行。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宋体" w:hAnsi="宋体" w:cs="宋体"/>
          <w:b/>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24"/>
          <w:u w:val="none"/>
          <w:lang w:eastAsia="zh-CN"/>
        </w:rPr>
      </w:pPr>
      <w:r>
        <w:rPr>
          <w:rFonts w:hint="eastAsia" w:ascii="宋体" w:hAnsi="宋体" w:cs="宋体"/>
          <w:b/>
          <w:kern w:val="0"/>
          <w:sz w:val="32"/>
          <w:szCs w:val="32"/>
          <w:u w:val="none"/>
          <w:lang w:eastAsia="zh-CN"/>
        </w:rPr>
        <w:t>乡村全科执业助理医师</w:t>
      </w:r>
      <w:r>
        <w:rPr>
          <w:rFonts w:hint="eastAsia" w:ascii="宋体" w:hAnsi="宋体" w:cs="宋体"/>
          <w:b/>
          <w:kern w:val="0"/>
          <w:sz w:val="32"/>
          <w:szCs w:val="32"/>
          <w:u w:val="none"/>
        </w:rPr>
        <w:t>报名提交材料及排列顺序</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1.乡卫生院或者村卫生室工作满一年并考核合格证明</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2.符合《医师资格考试报名资格规定（2014版）（国卫医发﹝2014﹞11号）》中报考中医类别医师资格的学历要求。</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3.知情同意书</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4.报名审核法人责任承诺书</w:t>
      </w:r>
    </w:p>
    <w:p>
      <w:pPr>
        <w:keepNext w:val="0"/>
        <w:keepLines w:val="0"/>
        <w:pageBreakBefore w:val="0"/>
        <w:widowControl w:val="0"/>
        <w:kinsoku/>
        <w:wordWrap/>
        <w:overflowPunct w:val="0"/>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5.其它要求同报考中医类别助理执业医师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eastAsia="黑体"/>
          <w:sz w:val="24"/>
          <w:u w:val="none"/>
        </w:rPr>
      </w:pPr>
      <w:r>
        <w:rPr>
          <w:rFonts w:hint="eastAsia" w:ascii="宋体" w:hAnsi="宋体" w:cs="宋体"/>
          <w:b/>
          <w:sz w:val="32"/>
          <w:szCs w:val="32"/>
          <w:u w:val="none"/>
          <w:lang w:eastAsia="zh-CN"/>
        </w:rPr>
        <w:t>简易程序</w:t>
      </w:r>
      <w:r>
        <w:rPr>
          <w:rFonts w:hint="eastAsia" w:ascii="宋体" w:hAnsi="宋体" w:cs="宋体"/>
          <w:b/>
          <w:kern w:val="0"/>
          <w:sz w:val="32"/>
          <w:szCs w:val="32"/>
          <w:u w:val="none"/>
        </w:rPr>
        <w:t>报名</w:t>
      </w:r>
      <w:r>
        <w:rPr>
          <w:rFonts w:hint="eastAsia" w:ascii="宋体" w:hAnsi="宋体" w:cs="宋体"/>
          <w:b/>
          <w:sz w:val="32"/>
          <w:szCs w:val="32"/>
          <w:u w:val="none"/>
        </w:rPr>
        <w:t>提交材料及排列顺序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黑体" w:eastAsia="黑体"/>
          <w:sz w:val="24"/>
          <w:u w:val="none"/>
          <w:lang w:eastAsia="zh-CN"/>
        </w:rPr>
      </w:pPr>
      <w:r>
        <w:rPr>
          <w:rFonts w:hint="eastAsia" w:ascii="黑体" w:eastAsia="黑体"/>
          <w:sz w:val="24"/>
          <w:szCs w:val="22"/>
          <w:u w:val="none"/>
        </w:rPr>
        <w:t>一、报考临床</w:t>
      </w:r>
      <w:r>
        <w:rPr>
          <w:rFonts w:hint="eastAsia" w:ascii="黑体" w:eastAsia="黑体"/>
          <w:sz w:val="24"/>
          <w:szCs w:val="22"/>
          <w:u w:val="none"/>
          <w:lang w:eastAsia="zh-CN"/>
        </w:rPr>
        <w:t>、公卫、口腔医师（含助理和执业）</w:t>
      </w:r>
    </w:p>
    <w:p>
      <w:pPr>
        <w:keepNext w:val="0"/>
        <w:keepLines w:val="0"/>
        <w:pageBreakBefore w:val="0"/>
        <w:kinsoku/>
        <w:topLinePunct w:val="0"/>
        <w:bidi w:val="0"/>
        <w:spacing w:line="580" w:lineRule="exact"/>
        <w:ind w:firstLine="480" w:firstLineChars="200"/>
        <w:rPr>
          <w:rFonts w:hint="eastAsia" w:ascii="仿宋_GB2312" w:eastAsia="仿宋_GB2312"/>
          <w:sz w:val="24"/>
          <w:u w:val="none"/>
          <w:lang w:eastAsia="zh-CN"/>
        </w:rPr>
      </w:pPr>
      <w:r>
        <w:rPr>
          <w:rFonts w:hint="eastAsia" w:ascii="仿宋_GB2312" w:eastAsia="仿宋_GB2312"/>
          <w:sz w:val="24"/>
          <w:u w:val="none"/>
          <w:lang w:val="en-US" w:eastAsia="zh-CN"/>
        </w:rPr>
        <w:t>1</w:t>
      </w:r>
      <w:r>
        <w:rPr>
          <w:rFonts w:hint="eastAsia" w:ascii="仿宋_GB2312" w:eastAsia="仿宋_GB2312"/>
          <w:sz w:val="24"/>
          <w:u w:val="none"/>
        </w:rPr>
        <w:t>.报名成功通知单；</w:t>
      </w:r>
      <w:r>
        <w:rPr>
          <w:rFonts w:hint="eastAsia" w:ascii="仿宋_GB2312" w:eastAsia="仿宋_GB2312"/>
          <w:sz w:val="24"/>
          <w:u w:val="none"/>
          <w:lang w:val="en-US" w:eastAsia="zh-CN"/>
        </w:rPr>
        <w:t>2</w:t>
      </w:r>
      <w:r>
        <w:rPr>
          <w:rFonts w:hint="eastAsia" w:ascii="仿宋_GB2312" w:eastAsia="仿宋_GB2312"/>
          <w:sz w:val="24"/>
          <w:u w:val="none"/>
        </w:rPr>
        <w:t>.医师资格考试试用期考核证明；</w:t>
      </w:r>
      <w:r>
        <w:rPr>
          <w:rFonts w:hint="eastAsia" w:ascii="仿宋_GB2312" w:eastAsia="仿宋_GB2312"/>
          <w:sz w:val="24"/>
          <w:u w:val="none"/>
          <w:lang w:val="en-US" w:eastAsia="zh-CN"/>
        </w:rPr>
        <w:t>3</w:t>
      </w:r>
      <w:r>
        <w:rPr>
          <w:rFonts w:hint="eastAsia" w:ascii="仿宋_GB2312" w:eastAsia="仿宋_GB2312"/>
          <w:sz w:val="24"/>
          <w:u w:val="none"/>
        </w:rPr>
        <w:t>.身份证复印件；</w:t>
      </w:r>
      <w:r>
        <w:rPr>
          <w:rFonts w:hint="eastAsia" w:ascii="仿宋_GB2312" w:eastAsia="仿宋_GB2312"/>
          <w:sz w:val="24"/>
          <w:u w:val="none"/>
          <w:lang w:val="en-US" w:eastAsia="zh-CN"/>
        </w:rPr>
        <w:t>4.上一年度《医师资格考试报名暨授予医师资格申请表》和2020年度《试用期考核证明》；5.</w:t>
      </w:r>
      <w:r>
        <w:rPr>
          <w:rFonts w:hint="eastAsia" w:ascii="仿宋_GB2312" w:eastAsia="仿宋_GB2312"/>
          <w:sz w:val="24"/>
          <w:u w:val="none"/>
          <w:lang w:eastAsia="zh-CN"/>
        </w:rPr>
        <w:t>签署《医师资格考试现场确认简易程序知情承诺书》，不需再次提交毕业证书、学历认证报告等。</w:t>
      </w:r>
    </w:p>
    <w:p>
      <w:pPr>
        <w:keepNext w:val="0"/>
        <w:keepLines w:val="0"/>
        <w:pageBreakBefore w:val="0"/>
        <w:kinsoku/>
        <w:topLinePunct w:val="0"/>
        <w:bidi w:val="0"/>
        <w:spacing w:line="580" w:lineRule="exact"/>
        <w:rPr>
          <w:rFonts w:hint="eastAsia" w:ascii="黑体" w:eastAsia="黑体"/>
          <w:sz w:val="24"/>
          <w:u w:val="none"/>
          <w:lang w:eastAsia="zh-CN"/>
        </w:rPr>
      </w:pPr>
      <w:r>
        <w:rPr>
          <w:rFonts w:hint="eastAsia" w:ascii="仿宋_GB2312" w:eastAsia="仿宋_GB2312"/>
          <w:sz w:val="24"/>
          <w:u w:val="none"/>
          <w:lang w:val="en-US" w:eastAsia="zh-CN"/>
        </w:rPr>
        <w:t xml:space="preserve">   </w:t>
      </w:r>
      <w:r>
        <w:rPr>
          <w:rFonts w:hint="eastAsia" w:ascii="黑体" w:eastAsia="黑体"/>
          <w:sz w:val="24"/>
          <w:szCs w:val="22"/>
          <w:u w:val="none"/>
          <w:lang w:val="en-US" w:eastAsia="zh-CN"/>
        </w:rPr>
        <w:t xml:space="preserve"> 二、</w:t>
      </w:r>
      <w:r>
        <w:rPr>
          <w:rFonts w:hint="eastAsia" w:ascii="黑体" w:eastAsia="黑体"/>
          <w:sz w:val="24"/>
          <w:szCs w:val="22"/>
          <w:u w:val="none"/>
        </w:rPr>
        <w:t>报考</w:t>
      </w:r>
      <w:r>
        <w:rPr>
          <w:rFonts w:hint="eastAsia" w:ascii="黑体" w:eastAsia="黑体"/>
          <w:sz w:val="24"/>
          <w:szCs w:val="22"/>
          <w:u w:val="none"/>
          <w:lang w:eastAsia="zh-CN"/>
        </w:rPr>
        <w:t>乡村全科助理执业医师</w:t>
      </w:r>
      <w:r>
        <w:rPr>
          <w:rFonts w:hint="eastAsia" w:ascii="黑体" w:eastAsia="黑体"/>
          <w:sz w:val="32"/>
          <w:szCs w:val="32"/>
          <w:u w:val="none"/>
          <w:lang w:eastAsia="zh-CN"/>
        </w:rPr>
        <w:t>另需</w:t>
      </w:r>
      <w:r>
        <w:rPr>
          <w:rFonts w:hint="eastAsia" w:ascii="黑体" w:eastAsia="黑体"/>
          <w:sz w:val="24"/>
          <w:szCs w:val="22"/>
          <w:u w:val="none"/>
          <w:lang w:eastAsia="zh-CN"/>
        </w:rPr>
        <w:t>提交材料</w:t>
      </w:r>
    </w:p>
    <w:p>
      <w:pPr>
        <w:keepNext w:val="0"/>
        <w:keepLines w:val="0"/>
        <w:pageBreakBefore w:val="0"/>
        <w:kinsoku/>
        <w:topLinePunct w:val="0"/>
        <w:bidi w:val="0"/>
        <w:spacing w:line="580" w:lineRule="exact"/>
        <w:ind w:firstLine="480" w:firstLineChars="200"/>
        <w:rPr>
          <w:rFonts w:hint="eastAsia" w:ascii="仿宋_GB2312" w:eastAsia="仿宋_GB2312"/>
          <w:sz w:val="24"/>
          <w:szCs w:val="22"/>
          <w:u w:val="none"/>
          <w:lang w:val="en-US" w:eastAsia="zh-CN"/>
        </w:rPr>
      </w:pPr>
      <w:r>
        <w:rPr>
          <w:rFonts w:hint="eastAsia" w:ascii="仿宋_GB2312" w:eastAsia="仿宋_GB2312"/>
          <w:sz w:val="24"/>
          <w:szCs w:val="22"/>
          <w:u w:val="none"/>
          <w:lang w:val="en-US" w:eastAsia="zh-CN"/>
        </w:rPr>
        <w:t>报考乡村全科执业助理医师资格考生继续提供《报考乡村全科执业助理医师资格考试知情同意书》《乡村全科执业助理医师资格考试报名审核法定代表人责任承诺书》。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黑体" w:eastAsia="黑体"/>
          <w:sz w:val="24"/>
          <w:szCs w:val="22"/>
          <w:u w:val="none"/>
          <w:lang w:eastAsia="zh-CN"/>
        </w:rPr>
      </w:pPr>
      <w:r>
        <w:rPr>
          <w:rFonts w:hint="eastAsia" w:ascii="黑体" w:eastAsia="黑体"/>
          <w:sz w:val="24"/>
          <w:szCs w:val="22"/>
          <w:u w:val="none"/>
          <w:lang w:eastAsia="zh-CN"/>
        </w:rPr>
        <w:t>三、注意事项</w:t>
      </w:r>
    </w:p>
    <w:p>
      <w:pPr>
        <w:keepNext w:val="0"/>
        <w:keepLines w:val="0"/>
        <w:pageBreakBefore w:val="0"/>
        <w:kinsoku/>
        <w:topLinePunct w:val="0"/>
        <w:bidi w:val="0"/>
        <w:spacing w:line="580" w:lineRule="exact"/>
        <w:ind w:firstLine="480" w:firstLineChars="200"/>
        <w:rPr>
          <w:rFonts w:hint="eastAsia" w:ascii="仿宋_GB2312" w:eastAsia="仿宋_GB2312"/>
          <w:sz w:val="24"/>
          <w:szCs w:val="22"/>
          <w:u w:val="none"/>
          <w:lang w:val="en-US" w:eastAsia="zh-CN"/>
        </w:rPr>
      </w:pPr>
      <w:r>
        <w:rPr>
          <w:rFonts w:hint="eastAsia" w:ascii="仿宋_GB2312" w:eastAsia="仿宋_GB2312"/>
          <w:sz w:val="24"/>
          <w:szCs w:val="22"/>
          <w:u w:val="none"/>
          <w:lang w:val="en-US" w:eastAsia="zh-CN"/>
        </w:rPr>
        <w:t>1.考生报考信息有变化而提交虚假承诺的，视为提交虚假报名材料。依据《医师资格考试违纪违规处理规定》第七条第七款给予取消当年考试成绩，2年内不得报考处理。</w:t>
      </w:r>
    </w:p>
    <w:p>
      <w:pPr>
        <w:keepNext w:val="0"/>
        <w:keepLines w:val="0"/>
        <w:pageBreakBefore w:val="0"/>
        <w:kinsoku/>
        <w:topLinePunct w:val="0"/>
        <w:bidi w:val="0"/>
        <w:spacing w:line="580" w:lineRule="exact"/>
        <w:ind w:firstLine="480" w:firstLineChars="200"/>
      </w:pPr>
      <w:bookmarkStart w:id="0" w:name="_GoBack"/>
      <w:bookmarkEnd w:id="0"/>
      <w:r>
        <w:rPr>
          <w:rFonts w:hint="eastAsia" w:ascii="仿宋_GB2312" w:eastAsia="仿宋_GB2312"/>
          <w:sz w:val="24"/>
          <w:szCs w:val="22"/>
          <w:u w:val="none"/>
          <w:lang w:val="en-US" w:eastAsia="zh-CN"/>
        </w:rPr>
        <w:t>2.</w:t>
      </w:r>
      <w:r>
        <w:rPr>
          <w:rFonts w:hint="default" w:ascii="仿宋_GB2312" w:eastAsia="仿宋_GB2312"/>
          <w:sz w:val="24"/>
          <w:szCs w:val="22"/>
          <w:u w:val="none"/>
          <w:lang w:val="en-US" w:eastAsia="zh-CN"/>
        </w:rPr>
        <w:t>《医师资格考试报名暨授予医师资格申请表》遗失，照片、签字和盖章等不全、污损无法辨认等情况，仍按照标准程序提交材料。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6182B"/>
    <w:rsid w:val="5BF6182B"/>
    <w:rsid w:val="7587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2020-04-08T03:49:00Z</dcterms:created>
  <dc:creator>永远有多远</dc:creator>
  <cp:lastModifiedBy>永远有多远</cp:lastModifiedBy>
  <dcterms:modified xsi:type="dcterms:W3CDTF">2020-04-08T03:53:41Z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